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10490" w:type="dxa"/>
        <w:tblLook w:val="04A0" w:firstRow="1" w:lastRow="0" w:firstColumn="1" w:lastColumn="0" w:noHBand="0" w:noVBand="1"/>
      </w:tblPr>
      <w:tblGrid>
        <w:gridCol w:w="2410"/>
        <w:gridCol w:w="691"/>
        <w:gridCol w:w="4705"/>
        <w:gridCol w:w="2684"/>
      </w:tblGrid>
      <w:tr w:rsidR="008655AA" w:rsidRPr="004D42C1" w:rsidTr="00B97E9A">
        <w:tc>
          <w:tcPr>
            <w:tcW w:w="31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55AA" w:rsidRPr="004D42C1" w:rsidRDefault="008655AA" w:rsidP="00571124">
            <w:pPr>
              <w:spacing w:before="120" w:line="360" w:lineRule="auto"/>
              <w:rPr>
                <w:b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763986" cy="673100"/>
                  <wp:effectExtent l="0" t="0" r="8255" b="0"/>
                  <wp:docPr id="4" name="Picture 2" descr="CEU-Logo-CSpinola-impren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EU-Logo-CSpinola-impren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986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7E9A" w:rsidRDefault="008655AA" w:rsidP="00571124">
            <w:pPr>
              <w:spacing w:before="120" w:line="276" w:lineRule="auto"/>
              <w:jc w:val="center"/>
              <w:rPr>
                <w:sz w:val="32"/>
              </w:rPr>
            </w:pPr>
            <w:r w:rsidRPr="003C55EE">
              <w:rPr>
                <w:b/>
                <w:sz w:val="32"/>
              </w:rPr>
              <w:t>Acompañamiento a niños en Galerías de arte y museos</w:t>
            </w:r>
            <w:r>
              <w:rPr>
                <w:b/>
                <w:sz w:val="32"/>
              </w:rPr>
              <w:br/>
            </w:r>
            <w:r w:rsidR="00B97E9A">
              <w:rPr>
                <w:sz w:val="32"/>
              </w:rPr>
              <w:t>Exposición:</w:t>
            </w:r>
          </w:p>
          <w:p w:rsidR="008655AA" w:rsidRPr="00B97E9A" w:rsidRDefault="008655AA" w:rsidP="00571124">
            <w:pPr>
              <w:spacing w:before="120" w:line="276" w:lineRule="auto"/>
              <w:jc w:val="center"/>
              <w:rPr>
                <w:b/>
                <w:i/>
                <w:sz w:val="32"/>
              </w:rPr>
            </w:pPr>
            <w:r w:rsidRPr="00B97E9A">
              <w:rPr>
                <w:i/>
                <w:sz w:val="32"/>
              </w:rPr>
              <w:t>A la manera de…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55AA" w:rsidRPr="004D42C1" w:rsidRDefault="008655AA" w:rsidP="00571124">
            <w:pPr>
              <w:spacing w:before="120" w:line="360" w:lineRule="auto"/>
              <w:jc w:val="center"/>
              <w:rPr>
                <w:b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127125" cy="579120"/>
                  <wp:effectExtent l="0" t="0" r="0" b="0"/>
                  <wp:docPr id="3" name="Imagen 3" descr="https://www.galeriarafaelortiz.com/wp-content/uploads/2021/02/Rafael-Ortiz-negro-positivo-1024x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galeriarafaelortiz.com/wp-content/uploads/2021/02/Rafael-Ortiz-negro-positivo-1024x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34" cy="580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5AA" w:rsidRPr="004D42C1" w:rsidTr="00B97E9A">
        <w:tc>
          <w:tcPr>
            <w:tcW w:w="2410" w:type="dxa"/>
            <w:tcBorders>
              <w:top w:val="single" w:sz="4" w:space="0" w:color="auto"/>
            </w:tcBorders>
          </w:tcPr>
          <w:p w:rsidR="008655AA" w:rsidRPr="004D42C1" w:rsidRDefault="008655AA" w:rsidP="00B97E9A">
            <w:pPr>
              <w:spacing w:before="120" w:after="120" w:line="360" w:lineRule="auto"/>
              <w:rPr>
                <w:b/>
              </w:rPr>
            </w:pPr>
            <w:r w:rsidRPr="004D42C1">
              <w:rPr>
                <w:b/>
              </w:rPr>
              <w:t>Mi nombre y apellidos: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</w:tcBorders>
          </w:tcPr>
          <w:p w:rsidR="008655AA" w:rsidRPr="004D42C1" w:rsidRDefault="008655AA" w:rsidP="00B97E9A">
            <w:pPr>
              <w:spacing w:before="120" w:after="120" w:line="360" w:lineRule="auto"/>
              <w:rPr>
                <w:b/>
              </w:rPr>
            </w:pPr>
          </w:p>
        </w:tc>
      </w:tr>
      <w:tr w:rsidR="008655AA" w:rsidRPr="004D42C1" w:rsidTr="00B97E9A">
        <w:tc>
          <w:tcPr>
            <w:tcW w:w="2410" w:type="dxa"/>
            <w:tcBorders>
              <w:bottom w:val="single" w:sz="4" w:space="0" w:color="auto"/>
            </w:tcBorders>
          </w:tcPr>
          <w:p w:rsidR="008655AA" w:rsidRPr="004D42C1" w:rsidRDefault="008655AA" w:rsidP="00B97E9A">
            <w:pPr>
              <w:spacing w:before="120" w:after="120" w:line="360" w:lineRule="auto"/>
              <w:rPr>
                <w:b/>
              </w:rPr>
            </w:pPr>
            <w:r w:rsidRPr="004D42C1">
              <w:rPr>
                <w:b/>
              </w:rPr>
              <w:t xml:space="preserve">Mi edad: 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</w:tcPr>
          <w:p w:rsidR="008655AA" w:rsidRPr="004D42C1" w:rsidRDefault="008655AA" w:rsidP="00B97E9A">
            <w:pPr>
              <w:spacing w:before="120" w:after="120" w:line="360" w:lineRule="auto"/>
              <w:rPr>
                <w:b/>
              </w:rPr>
            </w:pPr>
          </w:p>
        </w:tc>
      </w:tr>
      <w:tr w:rsidR="008655AA" w:rsidRPr="004D42C1" w:rsidTr="00B97E9A">
        <w:tc>
          <w:tcPr>
            <w:tcW w:w="2410" w:type="dxa"/>
            <w:tcBorders>
              <w:bottom w:val="single" w:sz="4" w:space="0" w:color="auto"/>
            </w:tcBorders>
          </w:tcPr>
          <w:p w:rsidR="008655AA" w:rsidRPr="004D42C1" w:rsidRDefault="008655AA" w:rsidP="00B97E9A">
            <w:pPr>
              <w:spacing w:before="120" w:after="120" w:line="360" w:lineRule="auto"/>
              <w:rPr>
                <w:b/>
              </w:rPr>
            </w:pPr>
            <w:r w:rsidRPr="004D42C1">
              <w:rPr>
                <w:b/>
              </w:rPr>
              <w:t xml:space="preserve">Nombre de mi </w:t>
            </w:r>
            <w:r>
              <w:rPr>
                <w:b/>
              </w:rPr>
              <w:t>creación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</w:tcPr>
          <w:p w:rsidR="008655AA" w:rsidRPr="00BC3E6A" w:rsidRDefault="008655AA" w:rsidP="00B97E9A">
            <w:pPr>
              <w:spacing w:before="120" w:after="120" w:line="360" w:lineRule="auto"/>
              <w:rPr>
                <w:b/>
              </w:rPr>
            </w:pPr>
          </w:p>
        </w:tc>
      </w:tr>
    </w:tbl>
    <w:p w:rsidR="00B97E9A" w:rsidRDefault="00B97E9A" w:rsidP="00B97E9A">
      <w:pPr>
        <w:shd w:val="clear" w:color="auto" w:fill="FFFFFF" w:themeFill="background1"/>
        <w:tabs>
          <w:tab w:val="left" w:pos="1740"/>
        </w:tabs>
        <w:spacing w:after="0" w:line="240" w:lineRule="auto"/>
        <w:ind w:right="261"/>
        <w:rPr>
          <w:b/>
          <w:i/>
        </w:rPr>
      </w:pPr>
    </w:p>
    <w:p w:rsidR="00D416DE" w:rsidRDefault="008655AA" w:rsidP="00B97E9A">
      <w:pPr>
        <w:shd w:val="clear" w:color="auto" w:fill="92D050"/>
        <w:tabs>
          <w:tab w:val="left" w:pos="1740"/>
        </w:tabs>
        <w:spacing w:line="360" w:lineRule="auto"/>
        <w:ind w:right="-24"/>
        <w:rPr>
          <w:b/>
          <w:i/>
        </w:rPr>
      </w:pPr>
      <w:r w:rsidRPr="0087672E">
        <w:rPr>
          <w:b/>
          <w:i/>
        </w:rPr>
        <w:t xml:space="preserve">Puedes participar en nuestra web: </w:t>
      </w:r>
      <w:r w:rsidRPr="0087672E">
        <w:rPr>
          <w:b/>
          <w:i/>
        </w:rPr>
        <w:br/>
        <w:t>Envíanos tus actividades al contacto de la galería. Las publicaremos en el carrusel de fotos.</w:t>
      </w:r>
    </w:p>
    <w:p w:rsidR="00D416DE" w:rsidRPr="00D416DE" w:rsidRDefault="00D416DE" w:rsidP="00D416DE">
      <w:pPr>
        <w:rPr>
          <w:b/>
          <w:sz w:val="24"/>
          <w:szCs w:val="24"/>
        </w:rPr>
      </w:pPr>
      <w:r w:rsidRPr="00D416DE">
        <w:rPr>
          <w:b/>
          <w:sz w:val="24"/>
          <w:szCs w:val="24"/>
        </w:rPr>
        <w:t>Observamos</w:t>
      </w:r>
    </w:p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2234"/>
        <w:gridCol w:w="8251"/>
      </w:tblGrid>
      <w:tr w:rsidR="00D416DE" w:rsidTr="00B97E9A">
        <w:tc>
          <w:tcPr>
            <w:tcW w:w="2234" w:type="dxa"/>
          </w:tcPr>
          <w:p w:rsidR="00D416DE" w:rsidRPr="00B97E9A" w:rsidRDefault="00D416DE" w:rsidP="005758D4">
            <w:pPr>
              <w:spacing w:before="120" w:after="120" w:line="360" w:lineRule="auto"/>
              <w:rPr>
                <w:b/>
              </w:rPr>
            </w:pPr>
            <w:r w:rsidRPr="00B97E9A">
              <w:rPr>
                <w:b/>
              </w:rPr>
              <w:t>PROPUESTA</w:t>
            </w:r>
            <w:r w:rsidRPr="00B97E9A">
              <w:rPr>
                <w:b/>
              </w:rPr>
              <w:t xml:space="preserve"> 1</w:t>
            </w:r>
            <w:r w:rsidRPr="00B97E9A">
              <w:rPr>
                <w:b/>
              </w:rPr>
              <w:t xml:space="preserve"> </w:t>
            </w:r>
          </w:p>
          <w:p w:rsidR="00D416DE" w:rsidRPr="001D68B9" w:rsidRDefault="00D416DE" w:rsidP="005758D4">
            <w:pPr>
              <w:spacing w:before="120" w:after="120" w:line="360" w:lineRule="auto"/>
            </w:pPr>
            <w:r>
              <w:t>(DURANTE LA VISITA)</w:t>
            </w:r>
          </w:p>
        </w:tc>
        <w:tc>
          <w:tcPr>
            <w:tcW w:w="8251" w:type="dxa"/>
          </w:tcPr>
          <w:p w:rsidR="00D416DE" w:rsidRPr="00D416DE" w:rsidRDefault="00D416DE" w:rsidP="00B97E9A">
            <w:pPr>
              <w:tabs>
                <w:tab w:val="left" w:pos="1284"/>
              </w:tabs>
              <w:spacing w:before="120" w:after="120" w:line="360" w:lineRule="auto"/>
              <w:jc w:val="both"/>
            </w:pPr>
            <w:r>
              <w:t xml:space="preserve">Observa la variada exposición. </w:t>
            </w:r>
            <w:r>
              <w:t xml:space="preserve">En </w:t>
            </w:r>
            <w:r>
              <w:t>ella</w:t>
            </w:r>
            <w:r>
              <w:t xml:space="preserve"> la Galería Rafael </w:t>
            </w:r>
            <w:r w:rsidR="00B97E9A">
              <w:t>Ortiz</w:t>
            </w:r>
            <w:r>
              <w:t xml:space="preserve"> propone a artistas </w:t>
            </w:r>
            <w:r w:rsidR="00B97E9A">
              <w:t>actuales</w:t>
            </w:r>
            <w:r>
              <w:t xml:space="preserve"> trabajar </w:t>
            </w:r>
            <w:r>
              <w:rPr>
                <w:i/>
              </w:rPr>
              <w:t>A</w:t>
            </w:r>
            <w:r w:rsidRPr="00C57F80">
              <w:rPr>
                <w:i/>
              </w:rPr>
              <w:t xml:space="preserve"> la manera de…</w:t>
            </w:r>
            <w:r>
              <w:rPr>
                <w:i/>
              </w:rPr>
              <w:t xml:space="preserve"> </w:t>
            </w:r>
            <w:r>
              <w:t>artistas anteriores muy reconocidos y famosos</w:t>
            </w:r>
            <w:r w:rsidR="00B97E9A">
              <w:t xml:space="preserve"> en la historia del arte</w:t>
            </w:r>
            <w:r>
              <w:t>. Intenta clasificar de qué estilo (</w:t>
            </w:r>
            <w:r>
              <w:t>realista, abstracto</w:t>
            </w:r>
            <w:r>
              <w:t>), género pictórico (</w:t>
            </w:r>
            <w:r>
              <w:t>paisajes, retratos</w:t>
            </w:r>
            <w:r>
              <w:t>, etc.), técnica (</w:t>
            </w:r>
            <w:r>
              <w:t>óleo, acrílico, pastel</w:t>
            </w:r>
            <w:r>
              <w:t xml:space="preserve">), etc. son. </w:t>
            </w:r>
          </w:p>
        </w:tc>
      </w:tr>
    </w:tbl>
    <w:p w:rsidR="00D416DE" w:rsidRDefault="00D416DE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D416DE" w:rsidRPr="00D416DE" w:rsidTr="00D416DE">
        <w:tc>
          <w:tcPr>
            <w:tcW w:w="2614" w:type="dxa"/>
          </w:tcPr>
          <w:p w:rsidR="00D416DE" w:rsidRPr="00D416DE" w:rsidRDefault="00D416DE" w:rsidP="00D416DE">
            <w:pPr>
              <w:spacing w:before="120" w:after="120" w:line="360" w:lineRule="auto"/>
              <w:rPr>
                <w:b/>
              </w:rPr>
            </w:pPr>
            <w:r w:rsidRPr="00D416DE">
              <w:rPr>
                <w:b/>
              </w:rPr>
              <w:t>Obra elegida</w:t>
            </w:r>
          </w:p>
        </w:tc>
        <w:tc>
          <w:tcPr>
            <w:tcW w:w="2614" w:type="dxa"/>
          </w:tcPr>
          <w:p w:rsidR="00D416DE" w:rsidRPr="00D416DE" w:rsidRDefault="00D416DE" w:rsidP="00D416DE">
            <w:pPr>
              <w:spacing w:before="120" w:after="120" w:line="360" w:lineRule="auto"/>
              <w:jc w:val="center"/>
              <w:rPr>
                <w:b/>
              </w:rPr>
            </w:pPr>
            <w:r w:rsidRPr="00D416DE">
              <w:rPr>
                <w:b/>
              </w:rPr>
              <w:t>Género</w:t>
            </w:r>
          </w:p>
        </w:tc>
        <w:tc>
          <w:tcPr>
            <w:tcW w:w="2614" w:type="dxa"/>
          </w:tcPr>
          <w:p w:rsidR="00D416DE" w:rsidRPr="00D416DE" w:rsidRDefault="00D416DE" w:rsidP="00D416DE">
            <w:pPr>
              <w:spacing w:before="120" w:after="120" w:line="360" w:lineRule="auto"/>
              <w:jc w:val="center"/>
              <w:rPr>
                <w:b/>
              </w:rPr>
            </w:pPr>
            <w:r w:rsidRPr="00D416DE">
              <w:rPr>
                <w:b/>
              </w:rPr>
              <w:t>Estilo</w:t>
            </w:r>
          </w:p>
        </w:tc>
        <w:tc>
          <w:tcPr>
            <w:tcW w:w="2614" w:type="dxa"/>
          </w:tcPr>
          <w:p w:rsidR="00D416DE" w:rsidRPr="00D416DE" w:rsidRDefault="00D416DE" w:rsidP="00D416DE">
            <w:pPr>
              <w:spacing w:before="120" w:after="120" w:line="360" w:lineRule="auto"/>
              <w:jc w:val="center"/>
              <w:rPr>
                <w:b/>
              </w:rPr>
            </w:pPr>
            <w:r w:rsidRPr="00D416DE">
              <w:rPr>
                <w:b/>
              </w:rPr>
              <w:t>Técnica</w:t>
            </w:r>
          </w:p>
        </w:tc>
      </w:tr>
      <w:tr w:rsidR="00D416DE" w:rsidTr="00D416DE">
        <w:tc>
          <w:tcPr>
            <w:tcW w:w="2614" w:type="dxa"/>
          </w:tcPr>
          <w:p w:rsidR="00D416DE" w:rsidRDefault="00D416DE" w:rsidP="00D416DE">
            <w:pPr>
              <w:spacing w:before="120" w:after="120" w:line="360" w:lineRule="auto"/>
            </w:pPr>
          </w:p>
        </w:tc>
        <w:tc>
          <w:tcPr>
            <w:tcW w:w="2614" w:type="dxa"/>
          </w:tcPr>
          <w:p w:rsidR="00D416DE" w:rsidRDefault="00D416DE" w:rsidP="00D416DE">
            <w:pPr>
              <w:spacing w:before="120" w:after="120" w:line="360" w:lineRule="auto"/>
              <w:jc w:val="center"/>
            </w:pPr>
          </w:p>
        </w:tc>
        <w:tc>
          <w:tcPr>
            <w:tcW w:w="2614" w:type="dxa"/>
          </w:tcPr>
          <w:p w:rsidR="00D416DE" w:rsidRDefault="00D416DE" w:rsidP="00D416DE">
            <w:pPr>
              <w:spacing w:before="120" w:after="120" w:line="360" w:lineRule="auto"/>
              <w:jc w:val="center"/>
            </w:pPr>
          </w:p>
        </w:tc>
        <w:tc>
          <w:tcPr>
            <w:tcW w:w="2614" w:type="dxa"/>
          </w:tcPr>
          <w:p w:rsidR="00D416DE" w:rsidRDefault="00D416DE" w:rsidP="00D416DE">
            <w:pPr>
              <w:spacing w:before="120" w:after="120" w:line="360" w:lineRule="auto"/>
              <w:jc w:val="center"/>
            </w:pPr>
          </w:p>
        </w:tc>
      </w:tr>
      <w:tr w:rsidR="00D416DE" w:rsidTr="00D416DE">
        <w:tc>
          <w:tcPr>
            <w:tcW w:w="2614" w:type="dxa"/>
          </w:tcPr>
          <w:p w:rsidR="00D416DE" w:rsidRDefault="00D416DE" w:rsidP="00D416DE">
            <w:pPr>
              <w:spacing w:before="120" w:after="120" w:line="360" w:lineRule="auto"/>
            </w:pPr>
          </w:p>
        </w:tc>
        <w:tc>
          <w:tcPr>
            <w:tcW w:w="2614" w:type="dxa"/>
          </w:tcPr>
          <w:p w:rsidR="00D416DE" w:rsidRDefault="00D416DE" w:rsidP="00D416DE">
            <w:pPr>
              <w:spacing w:before="120" w:after="120" w:line="360" w:lineRule="auto"/>
              <w:jc w:val="center"/>
            </w:pPr>
          </w:p>
        </w:tc>
        <w:tc>
          <w:tcPr>
            <w:tcW w:w="2614" w:type="dxa"/>
          </w:tcPr>
          <w:p w:rsidR="00D416DE" w:rsidRDefault="00D416DE" w:rsidP="00D416DE">
            <w:pPr>
              <w:spacing w:before="120" w:after="120" w:line="360" w:lineRule="auto"/>
              <w:jc w:val="center"/>
            </w:pPr>
          </w:p>
        </w:tc>
        <w:tc>
          <w:tcPr>
            <w:tcW w:w="2614" w:type="dxa"/>
          </w:tcPr>
          <w:p w:rsidR="00D416DE" w:rsidRDefault="00D416DE" w:rsidP="00D416DE">
            <w:pPr>
              <w:spacing w:before="120" w:after="120" w:line="360" w:lineRule="auto"/>
              <w:jc w:val="center"/>
            </w:pPr>
          </w:p>
        </w:tc>
      </w:tr>
      <w:tr w:rsidR="00D416DE" w:rsidTr="00D416DE">
        <w:tc>
          <w:tcPr>
            <w:tcW w:w="2614" w:type="dxa"/>
          </w:tcPr>
          <w:p w:rsidR="00D416DE" w:rsidRDefault="00D416DE" w:rsidP="00D416DE">
            <w:pPr>
              <w:spacing w:before="120" w:after="120" w:line="360" w:lineRule="auto"/>
            </w:pPr>
          </w:p>
        </w:tc>
        <w:tc>
          <w:tcPr>
            <w:tcW w:w="2614" w:type="dxa"/>
          </w:tcPr>
          <w:p w:rsidR="00D416DE" w:rsidRDefault="00D416DE" w:rsidP="00D416DE">
            <w:pPr>
              <w:spacing w:before="120" w:after="120" w:line="360" w:lineRule="auto"/>
              <w:jc w:val="center"/>
            </w:pPr>
          </w:p>
        </w:tc>
        <w:tc>
          <w:tcPr>
            <w:tcW w:w="2614" w:type="dxa"/>
          </w:tcPr>
          <w:p w:rsidR="00D416DE" w:rsidRDefault="00D416DE" w:rsidP="00D416DE">
            <w:pPr>
              <w:spacing w:before="120" w:after="120" w:line="360" w:lineRule="auto"/>
              <w:jc w:val="center"/>
            </w:pPr>
          </w:p>
        </w:tc>
        <w:tc>
          <w:tcPr>
            <w:tcW w:w="2614" w:type="dxa"/>
          </w:tcPr>
          <w:p w:rsidR="00D416DE" w:rsidRDefault="00D416DE" w:rsidP="00D416DE">
            <w:pPr>
              <w:spacing w:before="120" w:after="120" w:line="360" w:lineRule="auto"/>
              <w:jc w:val="center"/>
            </w:pPr>
          </w:p>
        </w:tc>
      </w:tr>
      <w:tr w:rsidR="00D416DE" w:rsidTr="00D416DE">
        <w:tc>
          <w:tcPr>
            <w:tcW w:w="2614" w:type="dxa"/>
          </w:tcPr>
          <w:p w:rsidR="00D416DE" w:rsidRDefault="00D416DE" w:rsidP="00D416DE">
            <w:pPr>
              <w:spacing w:before="120" w:after="120" w:line="360" w:lineRule="auto"/>
            </w:pPr>
          </w:p>
        </w:tc>
        <w:tc>
          <w:tcPr>
            <w:tcW w:w="2614" w:type="dxa"/>
          </w:tcPr>
          <w:p w:rsidR="00D416DE" w:rsidRDefault="00D416DE" w:rsidP="00D416DE">
            <w:pPr>
              <w:spacing w:before="120" w:after="120" w:line="360" w:lineRule="auto"/>
              <w:jc w:val="center"/>
            </w:pPr>
          </w:p>
        </w:tc>
        <w:tc>
          <w:tcPr>
            <w:tcW w:w="2614" w:type="dxa"/>
          </w:tcPr>
          <w:p w:rsidR="00D416DE" w:rsidRDefault="00D416DE" w:rsidP="00D416DE">
            <w:pPr>
              <w:spacing w:before="120" w:after="120" w:line="360" w:lineRule="auto"/>
              <w:jc w:val="center"/>
            </w:pPr>
          </w:p>
        </w:tc>
        <w:tc>
          <w:tcPr>
            <w:tcW w:w="2614" w:type="dxa"/>
          </w:tcPr>
          <w:p w:rsidR="00D416DE" w:rsidRDefault="00D416DE" w:rsidP="00D416DE">
            <w:pPr>
              <w:spacing w:before="120" w:after="120" w:line="360" w:lineRule="auto"/>
              <w:jc w:val="center"/>
            </w:pPr>
          </w:p>
        </w:tc>
      </w:tr>
      <w:tr w:rsidR="00D416DE" w:rsidTr="00D416DE">
        <w:tc>
          <w:tcPr>
            <w:tcW w:w="2614" w:type="dxa"/>
          </w:tcPr>
          <w:p w:rsidR="00D416DE" w:rsidRDefault="00D416DE" w:rsidP="00D416DE">
            <w:pPr>
              <w:spacing w:before="120" w:after="120" w:line="360" w:lineRule="auto"/>
            </w:pPr>
          </w:p>
        </w:tc>
        <w:tc>
          <w:tcPr>
            <w:tcW w:w="2614" w:type="dxa"/>
          </w:tcPr>
          <w:p w:rsidR="00D416DE" w:rsidRDefault="00D416DE" w:rsidP="00D416DE">
            <w:pPr>
              <w:spacing w:before="120" w:after="120" w:line="360" w:lineRule="auto"/>
              <w:jc w:val="center"/>
            </w:pPr>
          </w:p>
        </w:tc>
        <w:tc>
          <w:tcPr>
            <w:tcW w:w="2614" w:type="dxa"/>
          </w:tcPr>
          <w:p w:rsidR="00D416DE" w:rsidRDefault="00D416DE" w:rsidP="00D416DE">
            <w:pPr>
              <w:spacing w:before="120" w:after="120" w:line="360" w:lineRule="auto"/>
              <w:jc w:val="center"/>
            </w:pPr>
          </w:p>
        </w:tc>
        <w:tc>
          <w:tcPr>
            <w:tcW w:w="2614" w:type="dxa"/>
          </w:tcPr>
          <w:p w:rsidR="00D416DE" w:rsidRDefault="00D416DE" w:rsidP="00D416DE">
            <w:pPr>
              <w:spacing w:before="120" w:after="120" w:line="360" w:lineRule="auto"/>
              <w:jc w:val="center"/>
            </w:pPr>
          </w:p>
        </w:tc>
      </w:tr>
    </w:tbl>
    <w:p w:rsidR="00D416DE" w:rsidRDefault="00D416DE"/>
    <w:p w:rsidR="00B97E9A" w:rsidRPr="00D416DE" w:rsidRDefault="00B97E9A" w:rsidP="00B97E9A">
      <w:pPr>
        <w:rPr>
          <w:b/>
          <w:sz w:val="24"/>
          <w:szCs w:val="24"/>
        </w:rPr>
      </w:pPr>
      <w:r>
        <w:rPr>
          <w:b/>
          <w:sz w:val="24"/>
          <w:szCs w:val="24"/>
        </w:rPr>
        <w:t>Dialog</w:t>
      </w:r>
      <w:r w:rsidRPr="00D416DE">
        <w:rPr>
          <w:b/>
          <w:sz w:val="24"/>
          <w:szCs w:val="24"/>
        </w:rPr>
        <w:t>amos</w:t>
      </w:r>
    </w:p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2234"/>
        <w:gridCol w:w="8251"/>
      </w:tblGrid>
      <w:tr w:rsidR="00B97E9A" w:rsidTr="00B97E9A">
        <w:tc>
          <w:tcPr>
            <w:tcW w:w="2234" w:type="dxa"/>
          </w:tcPr>
          <w:p w:rsidR="00B97E9A" w:rsidRPr="00B97E9A" w:rsidRDefault="00B97E9A" w:rsidP="005758D4">
            <w:pPr>
              <w:spacing w:before="120" w:after="120" w:line="360" w:lineRule="auto"/>
              <w:rPr>
                <w:b/>
              </w:rPr>
            </w:pPr>
            <w:r w:rsidRPr="00B97E9A">
              <w:rPr>
                <w:b/>
              </w:rPr>
              <w:t xml:space="preserve">PROPUESTA </w:t>
            </w:r>
            <w:r>
              <w:rPr>
                <w:b/>
              </w:rPr>
              <w:t>2</w:t>
            </w:r>
            <w:r w:rsidRPr="00B97E9A">
              <w:rPr>
                <w:b/>
              </w:rPr>
              <w:t xml:space="preserve"> </w:t>
            </w:r>
          </w:p>
          <w:p w:rsidR="00B97E9A" w:rsidRPr="001D68B9" w:rsidRDefault="00B97E9A" w:rsidP="005758D4">
            <w:pPr>
              <w:spacing w:before="120" w:after="120" w:line="360" w:lineRule="auto"/>
            </w:pPr>
            <w:r>
              <w:t>(DURANTE LA VISITA)</w:t>
            </w:r>
          </w:p>
        </w:tc>
        <w:tc>
          <w:tcPr>
            <w:tcW w:w="8251" w:type="dxa"/>
          </w:tcPr>
          <w:p w:rsidR="00B97E9A" w:rsidRPr="00D416DE" w:rsidRDefault="00B97E9A" w:rsidP="005758D4">
            <w:pPr>
              <w:tabs>
                <w:tab w:val="left" w:pos="1284"/>
              </w:tabs>
              <w:spacing w:before="120" w:after="120" w:line="360" w:lineRule="auto"/>
            </w:pPr>
            <w:r>
              <w:t>En la visita a la</w:t>
            </w:r>
            <w:r>
              <w:t xml:space="preserve"> exposición</w:t>
            </w:r>
            <w:r>
              <w:t xml:space="preserve"> puedes intentar buscar con el adulto que te acompaña algunas de las obras de los artistas en que se han inspirado las que están en la galería.</w:t>
            </w:r>
            <w:r>
              <w:t xml:space="preserve"> </w:t>
            </w:r>
          </w:p>
        </w:tc>
      </w:tr>
    </w:tbl>
    <w:p w:rsidR="00B97E9A" w:rsidRPr="00D416DE" w:rsidRDefault="00B97E9A"/>
    <w:p w:rsidR="00D416DE" w:rsidRDefault="00D416DE" w:rsidP="00C57F80">
      <w:pPr>
        <w:tabs>
          <w:tab w:val="left" w:pos="1740"/>
        </w:tabs>
        <w:spacing w:line="360" w:lineRule="auto"/>
        <w:jc w:val="both"/>
        <w:rPr>
          <w:b/>
        </w:rPr>
      </w:pPr>
    </w:p>
    <w:p w:rsidR="008655AA" w:rsidRDefault="00C57F80" w:rsidP="00C57F80">
      <w:pPr>
        <w:tabs>
          <w:tab w:val="left" w:pos="1740"/>
        </w:tabs>
        <w:spacing w:line="360" w:lineRule="auto"/>
        <w:jc w:val="both"/>
      </w:pPr>
      <w:r w:rsidRPr="00C57F80">
        <w:rPr>
          <w:b/>
        </w:rPr>
        <w:lastRenderedPageBreak/>
        <w:t xml:space="preserve">ACTIVIDAD </w:t>
      </w:r>
      <w:r w:rsidRPr="00C57F80">
        <w:rPr>
          <w:b/>
          <w:i/>
        </w:rPr>
        <w:t>“Cada oveja con su pareja</w:t>
      </w:r>
      <w:r w:rsidRPr="00C57F80">
        <w:rPr>
          <w:b/>
        </w:rPr>
        <w:t xml:space="preserve"> “:</w:t>
      </w:r>
      <w:r w:rsidR="00D416DE">
        <w:rPr>
          <w:b/>
        </w:rPr>
        <w:t xml:space="preserve"> </w:t>
      </w:r>
      <w:r>
        <w:t>artistas de épocas pasadas</w:t>
      </w:r>
      <w:r w:rsidR="009311E2">
        <w:t xml:space="preserve">, </w:t>
      </w:r>
      <w:r>
        <w:t>por lo que las obras expuestas guardan relación con grandes obras de la historia del arte. Ahora te mostramos dos columnas: en la COLUMNA 1 aparecen las que han servido de inspiración para las actuales COLUMNA 2. Obsérvalas, reconoce elementos y estilos similares. Ahora</w:t>
      </w:r>
      <w:r w:rsidR="00DB249B">
        <w:t>,</w:t>
      </w:r>
      <w:r>
        <w:t xml:space="preserve"> une con líneas las parejas</w:t>
      </w:r>
      <w:r w:rsidR="00DB249B">
        <w:t xml:space="preserve"> (Observa el ejemplo)</w:t>
      </w:r>
      <w:r>
        <w:t>. Diviértete.</w:t>
      </w:r>
    </w:p>
    <w:p w:rsidR="008655AA" w:rsidRPr="00CE4A2D" w:rsidRDefault="00F17BA3" w:rsidP="008655AA">
      <w:pPr>
        <w:tabs>
          <w:tab w:val="left" w:pos="1740"/>
        </w:tabs>
        <w:rPr>
          <w:i/>
        </w:rPr>
      </w:pPr>
      <w:r>
        <w:t>Ahora te toca a ti. Une con flechas</w:t>
      </w:r>
      <w:r w:rsidR="00CE4A2D">
        <w:t xml:space="preserve"> </w:t>
      </w:r>
      <w:r w:rsidR="00CE4A2D" w:rsidRPr="00CE4A2D">
        <w:rPr>
          <w:i/>
        </w:rPr>
        <w:t>(Cada oveja con su pareja)</w:t>
      </w:r>
    </w:p>
    <w:tbl>
      <w:tblPr>
        <w:tblStyle w:val="Tablaconcuadrcula"/>
        <w:tblW w:w="1045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8F29D5" w:rsidRPr="008F29D5" w:rsidTr="008F29D5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9D5" w:rsidRPr="008F29D5" w:rsidRDefault="008F29D5" w:rsidP="008F29D5">
            <w:pPr>
              <w:jc w:val="center"/>
            </w:pPr>
            <w:r w:rsidRPr="008F29D5">
              <w:t>COLUMNA 1 (Obras inspiradoras)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9D5" w:rsidRPr="008F29D5" w:rsidRDefault="008F29D5" w:rsidP="008F29D5">
            <w:pPr>
              <w:jc w:val="center"/>
            </w:pPr>
            <w:r w:rsidRPr="008F29D5">
              <w:t>COLUMNA 2 (Obra expuesta en la exposición)</w:t>
            </w:r>
          </w:p>
        </w:tc>
      </w:tr>
      <w:tr w:rsidR="008655AA" w:rsidTr="008F29D5">
        <w:tc>
          <w:tcPr>
            <w:tcW w:w="5228" w:type="dxa"/>
            <w:tcBorders>
              <w:top w:val="single" w:sz="4" w:space="0" w:color="auto"/>
            </w:tcBorders>
            <w:vAlign w:val="center"/>
          </w:tcPr>
          <w:p w:rsidR="008655AA" w:rsidRDefault="008655AA" w:rsidP="00186B3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  <w:p w:rsidR="008655AA" w:rsidRDefault="00755EE4" w:rsidP="00186B31">
            <w:pPr>
              <w:shd w:val="clear" w:color="auto" w:fill="FFFFFF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946774" cy="1306286"/>
                  <wp:effectExtent l="0" t="0" r="0" b="8255"/>
                  <wp:docPr id="15" name="Imagen 5" descr="La danza - Henri Matisse - Historia Arte (HA!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 danza - Henri Matisse - Historia Arte (HA!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059" cy="1315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B31" w:rsidRDefault="00D037C1" w:rsidP="00186B31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 xml:space="preserve">Henry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Mattisse</w:t>
            </w:r>
            <w:proofErr w:type="spellEnd"/>
            <w:r w:rsidR="004A24C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 xml:space="preserve">: </w:t>
            </w:r>
          </w:p>
          <w:p w:rsidR="008655AA" w:rsidRDefault="004A24C5" w:rsidP="00186B31">
            <w:pPr>
              <w:shd w:val="clear" w:color="auto" w:fill="FFFFFF"/>
            </w:pPr>
            <w:r w:rsidRPr="004A24C5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eastAsia="es-ES"/>
              </w:rPr>
              <w:t>La Danza</w:t>
            </w:r>
            <w:r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eastAsia="es-ES"/>
              </w:rPr>
              <w:t>,</w:t>
            </w:r>
            <w:r w:rsidR="008655AA" w:rsidRPr="004A24C5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eastAsia="es-ES"/>
              </w:rPr>
              <w:t xml:space="preserve"> </w:t>
            </w:r>
            <w:r w:rsidR="008655AA" w:rsidRPr="00EC10F2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ES"/>
              </w:rPr>
              <w:t>19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ES"/>
              </w:rPr>
              <w:t>10</w:t>
            </w:r>
          </w:p>
        </w:tc>
        <w:tc>
          <w:tcPr>
            <w:tcW w:w="5228" w:type="dxa"/>
            <w:tcBorders>
              <w:top w:val="single" w:sz="4" w:space="0" w:color="auto"/>
            </w:tcBorders>
            <w:vAlign w:val="center"/>
          </w:tcPr>
          <w:p w:rsidR="008655AA" w:rsidRDefault="008655AA" w:rsidP="00186B31">
            <w:pPr>
              <w:tabs>
                <w:tab w:val="left" w:pos="1284"/>
              </w:tabs>
              <w:jc w:val="right"/>
            </w:pPr>
          </w:p>
          <w:p w:rsidR="008655AA" w:rsidRDefault="00F17BA3" w:rsidP="00186B31">
            <w:pPr>
              <w:tabs>
                <w:tab w:val="left" w:pos="1284"/>
              </w:tabs>
              <w:jc w:val="right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936171" cy="1302413"/>
                  <wp:effectExtent l="0" t="0" r="0" b="0"/>
                  <wp:docPr id="1" name="Imagen 1" descr="E:\PROYECTOS INV_CEU\GALERIAS\RAFAEL_ORTIZ_2021\A la manera de_mayo_julio2021\GUZMAN-Federico_Paul-Klee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ROYECTOS INV_CEU\GALERIAS\RAFAEL_ORTIZ_2021\A la manera de_mayo_julio2021\GUZMAN-Federico_Paul-Klee-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117" cy="1309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5AA" w:rsidRPr="00186B31" w:rsidRDefault="00D037C1" w:rsidP="00186B31">
            <w:pPr>
              <w:ind w:left="2694" w:hanging="2694"/>
              <w:jc w:val="right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Federico Guzmán</w:t>
            </w:r>
          </w:p>
        </w:tc>
      </w:tr>
      <w:tr w:rsidR="008655AA" w:rsidTr="00186B31">
        <w:tc>
          <w:tcPr>
            <w:tcW w:w="5228" w:type="dxa"/>
            <w:vAlign w:val="center"/>
          </w:tcPr>
          <w:p w:rsidR="009311E2" w:rsidRDefault="009311E2" w:rsidP="00186B31">
            <w:pPr>
              <w:tabs>
                <w:tab w:val="left" w:pos="1284"/>
              </w:tabs>
            </w:pPr>
            <w:r>
              <w:rPr>
                <w:noProof/>
              </w:rPr>
              <w:drawing>
                <wp:inline distT="0" distB="0" distL="0" distR="0">
                  <wp:extent cx="1141114" cy="1632403"/>
                  <wp:effectExtent l="0" t="0" r="1905" b="6350"/>
                  <wp:docPr id="7" name="Imagen 7" descr="https://nmpena.files.wordpress.com/2014/11/paul-klee-scheidung-abens-separacic3b3n-por-la-tarde-1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nmpena.files.wordpress.com/2014/11/paul-klee-scheidung-abens-separacic3b3n-por-la-tarde-1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726" cy="165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B31" w:rsidRDefault="008655AA" w:rsidP="00186B31">
            <w:pPr>
              <w:rPr>
                <w:lang w:val="es-ES_tradnl"/>
              </w:rPr>
            </w:pPr>
            <w:r w:rsidRPr="00100AB6">
              <w:rPr>
                <w:b/>
                <w:lang w:val="es-ES_tradnl"/>
              </w:rPr>
              <w:t>Paul Klee</w:t>
            </w:r>
            <w:r>
              <w:rPr>
                <w:b/>
                <w:lang w:val="es-ES_tradnl"/>
              </w:rPr>
              <w:t>:</w:t>
            </w:r>
            <w:r>
              <w:rPr>
                <w:lang w:val="es-ES_tradnl"/>
              </w:rPr>
              <w:t xml:space="preserve"> </w:t>
            </w:r>
          </w:p>
          <w:p w:rsidR="008655AA" w:rsidRDefault="009311E2" w:rsidP="00186B31">
            <w:r w:rsidRPr="009311E2">
              <w:rPr>
                <w:i/>
                <w:lang w:val="es-ES_tradnl"/>
              </w:rPr>
              <w:t>Separación por la tarde</w:t>
            </w:r>
            <w:r w:rsidR="008655AA">
              <w:rPr>
                <w:lang w:val="es-ES_tradnl"/>
              </w:rPr>
              <w:t>, 192</w:t>
            </w:r>
            <w:r>
              <w:rPr>
                <w:lang w:val="es-ES_tradnl"/>
              </w:rPr>
              <w:t>2</w:t>
            </w:r>
          </w:p>
        </w:tc>
        <w:tc>
          <w:tcPr>
            <w:tcW w:w="5228" w:type="dxa"/>
            <w:vAlign w:val="center"/>
          </w:tcPr>
          <w:p w:rsidR="008655AA" w:rsidRDefault="00F17BA3" w:rsidP="00186B31">
            <w:pPr>
              <w:jc w:val="right"/>
              <w:rPr>
                <w:lang w:val="es-ES_tradnl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632857" cy="1306285"/>
                  <wp:effectExtent l="0" t="0" r="5715" b="8255"/>
                  <wp:docPr id="2" name="Imagen 2" descr="E:\PROYECTOS INV_CEU\GALERIAS\RAFAEL_ORTIZ_2021\A la manera de_mayo_julio2021\MPMP-Rosado_Sujetos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ROYECTOS INV_CEU\GALERIAS\RAFAEL_ORTIZ_2021\A la manera de_mayo_julio2021\MPMP-Rosado_Sujetos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796" cy="1311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B31" w:rsidRDefault="00D037C1" w:rsidP="00186B31">
            <w:pPr>
              <w:jc w:val="right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MP&amp;MP Rosado</w:t>
            </w:r>
          </w:p>
          <w:p w:rsidR="008655AA" w:rsidRDefault="008655AA" w:rsidP="00186B31">
            <w:pPr>
              <w:jc w:val="right"/>
            </w:pPr>
          </w:p>
        </w:tc>
      </w:tr>
      <w:tr w:rsidR="00F17BA3" w:rsidTr="00186B31">
        <w:tc>
          <w:tcPr>
            <w:tcW w:w="5228" w:type="dxa"/>
            <w:vAlign w:val="center"/>
          </w:tcPr>
          <w:p w:rsidR="00F17BA3" w:rsidRDefault="00F17BA3" w:rsidP="00186B31">
            <w:pPr>
              <w:tabs>
                <w:tab w:val="left" w:pos="1284"/>
              </w:tabs>
            </w:pPr>
          </w:p>
          <w:p w:rsidR="004A24C5" w:rsidRDefault="004A24C5" w:rsidP="00186B31">
            <w:pPr>
              <w:tabs>
                <w:tab w:val="left" w:pos="1284"/>
              </w:tabs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528914" cy="1328057"/>
                  <wp:effectExtent l="0" t="0" r="0" b="5715"/>
                  <wp:docPr id="16" name="Imagen 8" descr="https://elcultural.com/wp-content/uploads/imgBD/20190118/arte/img/4186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elcultural.com/wp-content/uploads/imgBD/20190118/arte/img/4186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178" cy="1336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B31" w:rsidRDefault="004A24C5" w:rsidP="00186B31">
            <w:pPr>
              <w:rPr>
                <w:lang w:val="es-ES_tradnl"/>
              </w:rPr>
            </w:pPr>
            <w:proofErr w:type="spellStart"/>
            <w:r>
              <w:rPr>
                <w:b/>
                <w:lang w:val="es-ES_tradnl"/>
              </w:rPr>
              <w:t>Kassimir</w:t>
            </w:r>
            <w:proofErr w:type="spellEnd"/>
            <w:r>
              <w:rPr>
                <w:b/>
                <w:lang w:val="es-ES_tradnl"/>
              </w:rPr>
              <w:t xml:space="preserve"> Malevich:</w:t>
            </w:r>
            <w:r>
              <w:rPr>
                <w:lang w:val="es-ES_tradnl"/>
              </w:rPr>
              <w:t xml:space="preserve"> </w:t>
            </w:r>
          </w:p>
          <w:p w:rsidR="00D037C1" w:rsidRDefault="004A24C5" w:rsidP="00186B31">
            <w:r>
              <w:rPr>
                <w:i/>
                <w:lang w:val="es-ES_tradnl"/>
              </w:rPr>
              <w:t>Deportistas; 1930-1931</w:t>
            </w:r>
          </w:p>
        </w:tc>
        <w:tc>
          <w:tcPr>
            <w:tcW w:w="5228" w:type="dxa"/>
            <w:vAlign w:val="center"/>
          </w:tcPr>
          <w:p w:rsidR="00F17BA3" w:rsidRDefault="00F17BA3" w:rsidP="00186B31">
            <w:pPr>
              <w:jc w:val="right"/>
              <w:rPr>
                <w:noProof/>
                <w:lang w:eastAsia="es-ES"/>
              </w:rPr>
            </w:pPr>
          </w:p>
          <w:p w:rsidR="00D037C1" w:rsidRDefault="00D037C1" w:rsidP="00186B31">
            <w:pPr>
              <w:jc w:val="right"/>
              <w:rPr>
                <w:lang w:val="es-ES_tradnl"/>
              </w:rPr>
            </w:pPr>
            <w:r w:rsidRPr="00D037C1">
              <w:rPr>
                <w:noProof/>
                <w:lang w:eastAsia="es-ES"/>
              </w:rPr>
              <w:drawing>
                <wp:inline distT="0" distB="0" distL="0" distR="0">
                  <wp:extent cx="1590766" cy="1304384"/>
                  <wp:effectExtent l="0" t="0" r="0" b="0"/>
                  <wp:docPr id="13" name="Imagen 3" descr="E:\PROYECTOS INV_CEU\GALERIAS\RAFAEL_ORTIZ_2021\A la manera de_mayo_julio2021\Gขmez-Marกa_Henry-Matisse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ROYECTOS INV_CEU\GALERIAS\RAFAEL_ORTIZ_2021\A la manera de_mayo_julio2021\Gขmez-Marกa_Henry-Matisse-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488" cy="1312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BA3" w:rsidRDefault="004A24C5" w:rsidP="00186B31">
            <w:pPr>
              <w:jc w:val="right"/>
              <w:rPr>
                <w:lang w:val="es-ES_tradnl"/>
              </w:rPr>
            </w:pPr>
            <w:r w:rsidRPr="004A24C5">
              <w:rPr>
                <w:b/>
                <w:lang w:val="es-ES_tradnl"/>
              </w:rPr>
              <w:t>Marina Gómez</w:t>
            </w:r>
          </w:p>
        </w:tc>
      </w:tr>
      <w:tr w:rsidR="00D037C1" w:rsidTr="00186B31">
        <w:tc>
          <w:tcPr>
            <w:tcW w:w="5228" w:type="dxa"/>
            <w:vAlign w:val="center"/>
          </w:tcPr>
          <w:p w:rsidR="00D037C1" w:rsidRDefault="00D037C1" w:rsidP="00186B31">
            <w:pPr>
              <w:tabs>
                <w:tab w:val="left" w:pos="1284"/>
              </w:tabs>
            </w:pPr>
          </w:p>
          <w:p w:rsidR="004A24C5" w:rsidRDefault="00CE4A2D" w:rsidP="00186B31">
            <w:pPr>
              <w:tabs>
                <w:tab w:val="left" w:pos="1284"/>
              </w:tabs>
            </w:pPr>
            <w:r w:rsidRPr="00CE4A2D">
              <w:rPr>
                <w:noProof/>
                <w:lang w:eastAsia="es-ES"/>
              </w:rPr>
              <w:drawing>
                <wp:inline distT="0" distB="0" distL="0" distR="0">
                  <wp:extent cx="1226304" cy="1514475"/>
                  <wp:effectExtent l="19050" t="0" r="0" b="0"/>
                  <wp:docPr id="18" name="Imagen 11" descr="Giorgio de Chirico y la pintura metafísica | Surrealismo S.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iorgio de Chirico y la pintura metafísica | Surrealismo S.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246" cy="1514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B31" w:rsidRDefault="00CE4A2D" w:rsidP="00186B31">
            <w:pPr>
              <w:tabs>
                <w:tab w:val="left" w:pos="1284"/>
              </w:tabs>
            </w:pPr>
            <w:r w:rsidRPr="00CE4A2D">
              <w:rPr>
                <w:b/>
              </w:rPr>
              <w:t>Giorgio de Chirico:</w:t>
            </w:r>
            <w:r>
              <w:t xml:space="preserve"> </w:t>
            </w:r>
          </w:p>
          <w:p w:rsidR="00D037C1" w:rsidRDefault="00CE4A2D" w:rsidP="00186B31">
            <w:pPr>
              <w:tabs>
                <w:tab w:val="left" w:pos="1284"/>
              </w:tabs>
            </w:pPr>
            <w:r w:rsidRPr="00CE4A2D">
              <w:rPr>
                <w:i/>
              </w:rPr>
              <w:t>Misterio y melancolía,</w:t>
            </w:r>
            <w:r>
              <w:t xml:space="preserve"> 1914</w:t>
            </w:r>
          </w:p>
        </w:tc>
        <w:tc>
          <w:tcPr>
            <w:tcW w:w="5228" w:type="dxa"/>
          </w:tcPr>
          <w:p w:rsidR="00D037C1" w:rsidRDefault="00D037C1" w:rsidP="00186B31">
            <w:pPr>
              <w:jc w:val="right"/>
              <w:rPr>
                <w:noProof/>
                <w:lang w:eastAsia="es-ES"/>
              </w:rPr>
            </w:pPr>
          </w:p>
          <w:p w:rsidR="00D037C1" w:rsidRDefault="00D037C1" w:rsidP="00186B31">
            <w:pPr>
              <w:jc w:val="right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524000" cy="1511185"/>
                  <wp:effectExtent l="19050" t="0" r="0" b="0"/>
                  <wp:docPr id="14" name="Imagen 4" descr="E:\PROYECTOS INV_CEU\GALERIAS\RAFAEL_ORTIZ_2021\A la manera de_mayo_julio2021\Medina-Aurelia_Mal‚vich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ROYECTOS INV_CEU\GALERIAS\RAFAEL_ORTIZ_2021\A la manera de_mayo_julio2021\Medina-Aurelia_Mal‚vich-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183" cy="1511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37C1" w:rsidRDefault="00D037C1" w:rsidP="00186B31">
            <w:pPr>
              <w:jc w:val="right"/>
              <w:rPr>
                <w:noProof/>
                <w:lang w:eastAsia="es-ES"/>
              </w:rPr>
            </w:pPr>
            <w:r w:rsidRPr="00D037C1">
              <w:rPr>
                <w:b/>
                <w:noProof/>
                <w:lang w:eastAsia="es-ES"/>
              </w:rPr>
              <w:t>Aurelia Medina</w:t>
            </w:r>
          </w:p>
        </w:tc>
      </w:tr>
    </w:tbl>
    <w:p w:rsidR="00DB249B" w:rsidRDefault="00DB249B">
      <w:r>
        <w:br w:type="page"/>
      </w:r>
    </w:p>
    <w:tbl>
      <w:tblPr>
        <w:tblStyle w:val="Tablaconcuadrcula"/>
        <w:tblW w:w="10485" w:type="dxa"/>
        <w:tblLayout w:type="fixed"/>
        <w:tblLook w:val="04A0" w:firstRow="1" w:lastRow="0" w:firstColumn="1" w:lastColumn="0" w:noHBand="0" w:noVBand="1"/>
      </w:tblPr>
      <w:tblGrid>
        <w:gridCol w:w="2547"/>
        <w:gridCol w:w="4004"/>
        <w:gridCol w:w="3934"/>
      </w:tblGrid>
      <w:tr w:rsidR="00B97E9A" w:rsidRPr="00BC3E6A" w:rsidTr="005758D4">
        <w:tc>
          <w:tcPr>
            <w:tcW w:w="2547" w:type="dxa"/>
          </w:tcPr>
          <w:p w:rsidR="00B97E9A" w:rsidRPr="00B97E9A" w:rsidRDefault="00B97E9A" w:rsidP="005758D4">
            <w:pPr>
              <w:spacing w:before="120" w:after="120" w:line="360" w:lineRule="auto"/>
              <w:rPr>
                <w:b/>
              </w:rPr>
            </w:pPr>
            <w:r w:rsidRPr="00B97E9A">
              <w:rPr>
                <w:b/>
              </w:rPr>
              <w:lastRenderedPageBreak/>
              <w:t xml:space="preserve">PROPUESTA </w:t>
            </w:r>
            <w:r>
              <w:rPr>
                <w:b/>
              </w:rPr>
              <w:t>3</w:t>
            </w:r>
          </w:p>
          <w:p w:rsidR="00B97E9A" w:rsidRPr="001D68B9" w:rsidRDefault="00B97E9A" w:rsidP="005758D4">
            <w:pPr>
              <w:spacing w:before="120" w:after="120" w:line="360" w:lineRule="auto"/>
            </w:pPr>
            <w:r>
              <w:t>(ANTES DE LA VISITA)</w:t>
            </w:r>
          </w:p>
        </w:tc>
        <w:tc>
          <w:tcPr>
            <w:tcW w:w="7938" w:type="dxa"/>
            <w:gridSpan w:val="2"/>
          </w:tcPr>
          <w:p w:rsidR="00B97E9A" w:rsidRDefault="00B97E9A" w:rsidP="005758D4">
            <w:pPr>
              <w:tabs>
                <w:tab w:val="left" w:pos="1284"/>
              </w:tabs>
              <w:spacing w:before="120" w:after="120" w:line="360" w:lineRule="auto"/>
              <w:rPr>
                <w:rFonts w:cs="Arial"/>
                <w:color w:val="202124"/>
                <w:shd w:val="clear" w:color="auto" w:fill="FFFFFF"/>
              </w:rPr>
            </w:pPr>
            <w:r w:rsidRPr="00AF5924">
              <w:rPr>
                <w:rFonts w:cs="Arial"/>
                <w:color w:val="202124"/>
                <w:shd w:val="clear" w:color="auto" w:fill="FFFFFF"/>
              </w:rPr>
              <w:t xml:space="preserve">Puedes visualizar </w:t>
            </w:r>
            <w:r>
              <w:rPr>
                <w:rFonts w:cs="Arial"/>
                <w:color w:val="202124"/>
                <w:shd w:val="clear" w:color="auto" w:fill="FFFFFF"/>
              </w:rPr>
              <w:t xml:space="preserve">en el siguiente enlace </w:t>
            </w:r>
            <w:r w:rsidRPr="00AF5924">
              <w:rPr>
                <w:rFonts w:cs="Arial"/>
                <w:color w:val="202124"/>
                <w:shd w:val="clear" w:color="auto" w:fill="FFFFFF"/>
              </w:rPr>
              <w:t>el vestuario diseñado por Malevich para la ópera</w:t>
            </w:r>
            <w:r>
              <w:rPr>
                <w:rFonts w:cs="Arial"/>
                <w:color w:val="202124"/>
                <w:shd w:val="clear" w:color="auto" w:fill="FFFFFF"/>
              </w:rPr>
              <w:t xml:space="preserve"> futurista</w:t>
            </w:r>
            <w:r w:rsidRPr="00AF5924">
              <w:rPr>
                <w:rFonts w:cs="Arial"/>
                <w:color w:val="202124"/>
                <w:shd w:val="clear" w:color="auto" w:fill="FFFFFF"/>
              </w:rPr>
              <w:t xml:space="preserve"> "Victoria sobre el sol", estrenada en 1913 en el Luna Park de San Petersburgo.</w:t>
            </w:r>
            <w:r>
              <w:rPr>
                <w:rFonts w:cs="Arial"/>
                <w:color w:val="202124"/>
                <w:shd w:val="clear" w:color="auto" w:fill="FFFFFF"/>
              </w:rPr>
              <w:t xml:space="preserve"> </w:t>
            </w:r>
          </w:p>
          <w:p w:rsidR="00B97E9A" w:rsidRPr="00571124" w:rsidRDefault="00B97E9A" w:rsidP="005758D4">
            <w:pPr>
              <w:tabs>
                <w:tab w:val="left" w:pos="1284"/>
              </w:tabs>
              <w:spacing w:before="120" w:after="120" w:line="360" w:lineRule="auto"/>
            </w:pPr>
            <w:hyperlink r:id="rId14" w:history="1">
              <w:r w:rsidRPr="00571124">
                <w:rPr>
                  <w:rStyle w:val="Hipervnculo"/>
                </w:rPr>
                <w:t>https://youtu.be/gG8rsEbRfeE</w:t>
              </w:r>
            </w:hyperlink>
            <w:r w:rsidRPr="00571124">
              <w:t xml:space="preserve"> </w:t>
            </w:r>
          </w:p>
          <w:p w:rsidR="00B97E9A" w:rsidRPr="00BC3E6A" w:rsidRDefault="00B97E9A" w:rsidP="005758D4">
            <w:pPr>
              <w:tabs>
                <w:tab w:val="left" w:pos="1284"/>
              </w:tabs>
              <w:spacing w:before="120" w:after="120" w:line="360" w:lineRule="auto"/>
              <w:rPr>
                <w:b/>
              </w:rPr>
            </w:pPr>
            <w:r w:rsidRPr="00AF5924">
              <w:rPr>
                <w:i/>
              </w:rPr>
              <w:t>(</w:t>
            </w:r>
            <w:r w:rsidRPr="00571124">
              <w:rPr>
                <w:i/>
                <w:highlight w:val="yellow"/>
              </w:rPr>
              <w:t>Aviso</w:t>
            </w:r>
            <w:r>
              <w:rPr>
                <w:i/>
              </w:rPr>
              <w:t>: A</w:t>
            </w:r>
            <w:r w:rsidRPr="00AF5924">
              <w:rPr>
                <w:i/>
              </w:rPr>
              <w:t xml:space="preserve"> partir del minuto 4:20 aparecen imágenes del entierro de Malevich. Los padres o tutores de los niños decidirán la conveniencia de mostrarlas a los pequeños).</w:t>
            </w:r>
          </w:p>
        </w:tc>
      </w:tr>
      <w:tr w:rsidR="00B97E9A" w:rsidTr="005758D4">
        <w:tc>
          <w:tcPr>
            <w:tcW w:w="2547" w:type="dxa"/>
          </w:tcPr>
          <w:p w:rsidR="00B97E9A" w:rsidRPr="001D68B9" w:rsidRDefault="00B97E9A" w:rsidP="00F21C10">
            <w:pPr>
              <w:spacing w:before="240" w:after="120"/>
            </w:pPr>
            <w:r>
              <w:rPr>
                <w:noProof/>
                <w:lang w:eastAsia="es-ES"/>
              </w:rPr>
              <w:drawing>
                <wp:inline distT="0" distB="0" distL="0" distR="0" wp14:anchorId="736199BA" wp14:editId="02536292">
                  <wp:extent cx="1520559" cy="1320800"/>
                  <wp:effectExtent l="0" t="0" r="3810" b="0"/>
                  <wp:docPr id="8" name="Imagen 8" descr="https://elcultural.com/wp-content/uploads/imgBD/20190118/arte/img/4186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elcultural.com/wp-content/uploads/imgBD/20190118/arte/img/4186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062" cy="1343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</w:tcPr>
          <w:p w:rsidR="00B97E9A" w:rsidRPr="00F17BA3" w:rsidRDefault="00B97E9A" w:rsidP="00F21C10">
            <w:pPr>
              <w:tabs>
                <w:tab w:val="left" w:pos="1284"/>
              </w:tabs>
              <w:spacing w:before="240" w:after="120"/>
            </w:pPr>
            <w:r>
              <w:rPr>
                <w:noProof/>
              </w:rPr>
              <w:drawing>
                <wp:inline distT="0" distB="0" distL="0" distR="0" wp14:anchorId="53F92107" wp14:editId="1774E6E9">
                  <wp:extent cx="2363190" cy="1329267"/>
                  <wp:effectExtent l="0" t="0" r="0" b="444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354" cy="1347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B97E9A" w:rsidRPr="00F17BA3" w:rsidRDefault="00B97E9A" w:rsidP="00F21C10">
            <w:pPr>
              <w:tabs>
                <w:tab w:val="left" w:pos="1284"/>
              </w:tabs>
              <w:spacing w:before="240" w:after="120"/>
            </w:pPr>
            <w:r>
              <w:rPr>
                <w:noProof/>
              </w:rPr>
              <w:drawing>
                <wp:inline distT="0" distB="0" distL="0" distR="0" wp14:anchorId="7ACB2932" wp14:editId="5EF857FA">
                  <wp:extent cx="2336800" cy="1314421"/>
                  <wp:effectExtent l="0" t="0" r="6350" b="63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377" cy="133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E9A" w:rsidTr="005758D4">
        <w:tc>
          <w:tcPr>
            <w:tcW w:w="2547" w:type="dxa"/>
          </w:tcPr>
          <w:p w:rsidR="00B97E9A" w:rsidRPr="00D416DE" w:rsidRDefault="00B97E9A" w:rsidP="00F21C10">
            <w:pPr>
              <w:spacing w:before="240" w:after="120"/>
              <w:rPr>
                <w:noProof/>
                <w:sz w:val="20"/>
                <w:lang w:eastAsia="es-ES"/>
              </w:rPr>
            </w:pPr>
            <w:r w:rsidRPr="00D416DE">
              <w:rPr>
                <w:sz w:val="20"/>
                <w:lang w:val="es-ES_tradnl"/>
              </w:rPr>
              <w:t xml:space="preserve">Pintura de </w:t>
            </w:r>
            <w:proofErr w:type="spellStart"/>
            <w:r w:rsidRPr="00D416DE">
              <w:rPr>
                <w:sz w:val="20"/>
                <w:lang w:val="es-ES_tradnl"/>
              </w:rPr>
              <w:t>Kassimir</w:t>
            </w:r>
            <w:proofErr w:type="spellEnd"/>
            <w:r w:rsidRPr="00D416DE">
              <w:rPr>
                <w:sz w:val="20"/>
                <w:lang w:val="es-ES_tradnl"/>
              </w:rPr>
              <w:t xml:space="preserve"> Malevich</w:t>
            </w:r>
          </w:p>
        </w:tc>
        <w:tc>
          <w:tcPr>
            <w:tcW w:w="4004" w:type="dxa"/>
          </w:tcPr>
          <w:p w:rsidR="00B97E9A" w:rsidRPr="00D416DE" w:rsidRDefault="00B97E9A" w:rsidP="00F21C10">
            <w:pPr>
              <w:spacing w:before="240" w:after="120"/>
              <w:jc w:val="center"/>
              <w:rPr>
                <w:noProof/>
                <w:sz w:val="20"/>
                <w:szCs w:val="20"/>
                <w:lang w:eastAsia="es-ES"/>
              </w:rPr>
            </w:pPr>
            <w:r w:rsidRPr="00D416DE">
              <w:rPr>
                <w:sz w:val="20"/>
                <w:szCs w:val="20"/>
                <w:lang w:val="es-ES_tradnl"/>
              </w:rPr>
              <w:t xml:space="preserve">Diseños de ropa de </w:t>
            </w:r>
            <w:proofErr w:type="spellStart"/>
            <w:r w:rsidRPr="00D416DE">
              <w:rPr>
                <w:sz w:val="20"/>
                <w:szCs w:val="20"/>
                <w:lang w:val="es-ES_tradnl"/>
              </w:rPr>
              <w:t>Kassimir</w:t>
            </w:r>
            <w:proofErr w:type="spellEnd"/>
            <w:r w:rsidRPr="00D416DE">
              <w:rPr>
                <w:sz w:val="20"/>
                <w:szCs w:val="20"/>
                <w:lang w:val="es-ES_tradnl"/>
              </w:rPr>
              <w:t xml:space="preserve"> Malevich para la ópera </w:t>
            </w:r>
            <w:r w:rsidRPr="00D416DE">
              <w:rPr>
                <w:rFonts w:cs="Arial"/>
                <w:color w:val="202124"/>
                <w:sz w:val="20"/>
                <w:szCs w:val="20"/>
                <w:shd w:val="clear" w:color="auto" w:fill="FFFFFF"/>
              </w:rPr>
              <w:t>"Victoria sobre el sol"</w:t>
            </w:r>
          </w:p>
        </w:tc>
        <w:tc>
          <w:tcPr>
            <w:tcW w:w="3934" w:type="dxa"/>
          </w:tcPr>
          <w:p w:rsidR="00B97E9A" w:rsidRDefault="00B97E9A" w:rsidP="00F21C10">
            <w:pPr>
              <w:tabs>
                <w:tab w:val="left" w:pos="1284"/>
              </w:tabs>
              <w:spacing w:before="240" w:after="120"/>
              <w:jc w:val="center"/>
              <w:rPr>
                <w:noProof/>
              </w:rPr>
            </w:pPr>
            <w:r>
              <w:rPr>
                <w:sz w:val="20"/>
                <w:szCs w:val="20"/>
                <w:lang w:val="es-ES_tradnl"/>
              </w:rPr>
              <w:t>Puesta en escena de</w:t>
            </w:r>
            <w:r w:rsidRPr="00D416DE">
              <w:rPr>
                <w:sz w:val="20"/>
                <w:szCs w:val="20"/>
                <w:lang w:val="es-ES_tradnl"/>
              </w:rPr>
              <w:t xml:space="preserve"> la ópera </w:t>
            </w:r>
            <w:r w:rsidRPr="00D416DE">
              <w:rPr>
                <w:rFonts w:cs="Arial"/>
                <w:color w:val="202124"/>
                <w:sz w:val="20"/>
                <w:szCs w:val="20"/>
                <w:shd w:val="clear" w:color="auto" w:fill="FFFFFF"/>
              </w:rPr>
              <w:t>"Victoria sobre el sol"</w:t>
            </w:r>
            <w:r w:rsidRPr="00D416DE">
              <w:rPr>
                <w:sz w:val="20"/>
                <w:szCs w:val="20"/>
                <w:lang w:val="es-ES_tradnl"/>
              </w:rPr>
              <w:t xml:space="preserve"> de </w:t>
            </w:r>
            <w:proofErr w:type="spellStart"/>
            <w:r w:rsidRPr="00D416DE">
              <w:rPr>
                <w:sz w:val="20"/>
                <w:szCs w:val="20"/>
                <w:lang w:val="es-ES_tradnl"/>
              </w:rPr>
              <w:t>Kassimir</w:t>
            </w:r>
            <w:proofErr w:type="spellEnd"/>
            <w:r w:rsidRPr="00D416DE">
              <w:rPr>
                <w:sz w:val="20"/>
                <w:szCs w:val="20"/>
                <w:lang w:val="es-ES_tradnl"/>
              </w:rPr>
              <w:t xml:space="preserve"> Malevich</w:t>
            </w:r>
          </w:p>
        </w:tc>
      </w:tr>
      <w:tr w:rsidR="00B97E9A" w:rsidTr="005758D4">
        <w:tc>
          <w:tcPr>
            <w:tcW w:w="2547" w:type="dxa"/>
          </w:tcPr>
          <w:p w:rsidR="00B97E9A" w:rsidRPr="00B97E9A" w:rsidRDefault="00B97E9A" w:rsidP="005758D4">
            <w:pPr>
              <w:spacing w:before="120" w:after="120" w:line="360" w:lineRule="auto"/>
              <w:rPr>
                <w:b/>
              </w:rPr>
            </w:pPr>
            <w:r w:rsidRPr="00B97E9A">
              <w:rPr>
                <w:b/>
              </w:rPr>
              <w:t xml:space="preserve">PROPUESTA </w:t>
            </w:r>
            <w:r w:rsidRPr="00B97E9A">
              <w:rPr>
                <w:b/>
              </w:rPr>
              <w:t>4</w:t>
            </w:r>
          </w:p>
          <w:p w:rsidR="00B97E9A" w:rsidRPr="001D68B9" w:rsidRDefault="00B97E9A" w:rsidP="005758D4">
            <w:pPr>
              <w:spacing w:before="120" w:after="120" w:line="360" w:lineRule="auto"/>
            </w:pPr>
            <w:r>
              <w:t>(DESPUÉS DE LA VISITA)</w:t>
            </w:r>
          </w:p>
        </w:tc>
        <w:tc>
          <w:tcPr>
            <w:tcW w:w="7938" w:type="dxa"/>
            <w:gridSpan w:val="2"/>
          </w:tcPr>
          <w:p w:rsidR="00B97E9A" w:rsidRDefault="00B97E9A" w:rsidP="005758D4">
            <w:pPr>
              <w:tabs>
                <w:tab w:val="left" w:pos="1284"/>
              </w:tabs>
              <w:spacing w:before="120" w:after="120" w:line="360" w:lineRule="auto"/>
            </w:pPr>
            <w:r w:rsidRPr="00F17BA3">
              <w:t xml:space="preserve">Puedes hacer tus propios diseños </w:t>
            </w:r>
            <w:r>
              <w:t>de ropa,</w:t>
            </w:r>
            <w:r w:rsidRPr="00F17BA3">
              <w:t xml:space="preserve"> inspirándote en alguna película o pieza musical que te guste. Recuerda que Malevich, gran artista ruso, fabricó con cartón el vestuario para la ópera “Victoria del Sol”. </w:t>
            </w:r>
          </w:p>
          <w:p w:rsidR="00B97E9A" w:rsidRPr="00F17BA3" w:rsidRDefault="00B97E9A" w:rsidP="005758D4">
            <w:pPr>
              <w:tabs>
                <w:tab w:val="left" w:pos="1284"/>
              </w:tabs>
              <w:spacing w:before="120" w:after="120" w:line="360" w:lineRule="auto"/>
            </w:pPr>
            <w:r w:rsidRPr="00F17BA3">
              <w:t>¿Con qué materiales los harías tú?</w:t>
            </w:r>
          </w:p>
        </w:tc>
      </w:tr>
    </w:tbl>
    <w:p w:rsidR="00B97E9A" w:rsidRDefault="00B97E9A"/>
    <w:p w:rsidR="0006075C" w:rsidRPr="00D416DE" w:rsidRDefault="0006075C" w:rsidP="0006075C">
      <w:pPr>
        <w:rPr>
          <w:b/>
          <w:sz w:val="24"/>
          <w:szCs w:val="24"/>
        </w:rPr>
      </w:pPr>
      <w:r>
        <w:rPr>
          <w:b/>
          <w:sz w:val="24"/>
          <w:szCs w:val="24"/>
        </w:rPr>
        <w:t>Cre</w:t>
      </w:r>
      <w:r w:rsidRPr="00D416DE">
        <w:rPr>
          <w:b/>
          <w:sz w:val="24"/>
          <w:szCs w:val="24"/>
        </w:rPr>
        <w:t>amos</w:t>
      </w:r>
    </w:p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2119"/>
        <w:gridCol w:w="4255"/>
        <w:gridCol w:w="4111"/>
      </w:tblGrid>
      <w:tr w:rsidR="0006075C" w:rsidTr="00163DC7">
        <w:tc>
          <w:tcPr>
            <w:tcW w:w="2119" w:type="dxa"/>
          </w:tcPr>
          <w:p w:rsidR="0006075C" w:rsidRPr="00B97E9A" w:rsidRDefault="0006075C" w:rsidP="005758D4">
            <w:pPr>
              <w:spacing w:before="120" w:after="120" w:line="360" w:lineRule="auto"/>
              <w:rPr>
                <w:b/>
              </w:rPr>
            </w:pPr>
            <w:r w:rsidRPr="00B97E9A">
              <w:rPr>
                <w:b/>
              </w:rPr>
              <w:t xml:space="preserve">PROPUESTA </w:t>
            </w:r>
            <w:r>
              <w:rPr>
                <w:b/>
              </w:rPr>
              <w:t>5</w:t>
            </w:r>
          </w:p>
          <w:p w:rsidR="0006075C" w:rsidRPr="001D68B9" w:rsidRDefault="0006075C" w:rsidP="005758D4">
            <w:pPr>
              <w:spacing w:before="120" w:after="120" w:line="360" w:lineRule="auto"/>
            </w:pPr>
            <w:r>
              <w:t>(</w:t>
            </w:r>
            <w:r>
              <w:t>DESPUÉS DE</w:t>
            </w:r>
            <w:r>
              <w:t xml:space="preserve"> LA VISITA)</w:t>
            </w:r>
          </w:p>
        </w:tc>
        <w:tc>
          <w:tcPr>
            <w:tcW w:w="4255" w:type="dxa"/>
          </w:tcPr>
          <w:p w:rsidR="0006075C" w:rsidRDefault="0006075C" w:rsidP="00163DC7">
            <w:pPr>
              <w:tabs>
                <w:tab w:val="left" w:pos="1284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1CD6585" wp14:editId="4FBC6F7D">
                  <wp:extent cx="1718734" cy="2067024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5671" t="18798" r="35407" b="19364"/>
                          <a:stretch/>
                        </pic:blipFill>
                        <pic:spPr bwMode="auto">
                          <a:xfrm>
                            <a:off x="0" y="0"/>
                            <a:ext cx="1725943" cy="2075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075C" w:rsidRPr="00D416DE" w:rsidRDefault="0006075C" w:rsidP="00923737">
            <w:pPr>
              <w:tabs>
                <w:tab w:val="left" w:pos="1284"/>
              </w:tabs>
              <w:spacing w:before="120"/>
              <w:jc w:val="center"/>
            </w:pPr>
            <w:r>
              <w:t>Rocío Arregui</w:t>
            </w:r>
          </w:p>
        </w:tc>
        <w:tc>
          <w:tcPr>
            <w:tcW w:w="4111" w:type="dxa"/>
          </w:tcPr>
          <w:p w:rsidR="0006075C" w:rsidRDefault="0006075C" w:rsidP="00163DC7">
            <w:pPr>
              <w:tabs>
                <w:tab w:val="left" w:pos="1284"/>
              </w:tabs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49D83A71" wp14:editId="5BDEF980">
                  <wp:extent cx="1557866" cy="2062090"/>
                  <wp:effectExtent l="0" t="0" r="4445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6945" t="20385" r="36680" b="17550"/>
                          <a:stretch/>
                        </pic:blipFill>
                        <pic:spPr bwMode="auto">
                          <a:xfrm>
                            <a:off x="0" y="0"/>
                            <a:ext cx="1575617" cy="2085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06075C" w:rsidRPr="00D416DE" w:rsidRDefault="0006075C" w:rsidP="00923737">
            <w:pPr>
              <w:tabs>
                <w:tab w:val="left" w:pos="1284"/>
              </w:tabs>
              <w:spacing w:before="120"/>
              <w:jc w:val="center"/>
            </w:pPr>
            <w:r>
              <w:t>Paco Pérez Valencia</w:t>
            </w:r>
          </w:p>
        </w:tc>
      </w:tr>
    </w:tbl>
    <w:p w:rsidR="0006075C" w:rsidRPr="004C7B4C" w:rsidRDefault="00163DC7" w:rsidP="00963C95">
      <w:pPr>
        <w:tabs>
          <w:tab w:val="left" w:pos="1284"/>
        </w:tabs>
        <w:spacing w:before="120" w:after="120" w:line="360" w:lineRule="auto"/>
        <w:jc w:val="both"/>
      </w:pPr>
      <w:r w:rsidRPr="00163DC7">
        <w:rPr>
          <w:shd w:val="clear" w:color="auto" w:fill="D9D9D9" w:themeFill="background1" w:themeFillShade="D9"/>
        </w:rPr>
        <w:t>Propuesta 5. 1.</w:t>
      </w:r>
      <w:r>
        <w:t xml:space="preserve"> </w:t>
      </w:r>
      <w:r w:rsidR="0006075C">
        <w:t>Esta</w:t>
      </w:r>
      <w:r>
        <w:t>s</w:t>
      </w:r>
      <w:r w:rsidR="0006075C">
        <w:t xml:space="preserve"> obra</w:t>
      </w:r>
      <w:r>
        <w:t>s</w:t>
      </w:r>
      <w:r w:rsidR="0006075C">
        <w:t xml:space="preserve"> de Rocío Arregui </w:t>
      </w:r>
      <w:r>
        <w:t xml:space="preserve">y Paco Pérez Valencia </w:t>
      </w:r>
      <w:r w:rsidR="0006075C">
        <w:t>nos hace</w:t>
      </w:r>
      <w:r>
        <w:t>n</w:t>
      </w:r>
      <w:r w:rsidR="0006075C">
        <w:t xml:space="preserve"> pensar en nuestro origen </w:t>
      </w:r>
      <w:r>
        <w:t>y</w:t>
      </w:r>
      <w:r w:rsidR="0006075C">
        <w:t xml:space="preserve"> raíces. </w:t>
      </w:r>
      <w:r>
        <w:t xml:space="preserve">Una de ellas es un árbol y el otro podría aparecer un árbol ardiendo y a la vez apagándose. </w:t>
      </w:r>
      <w:r w:rsidR="0006075C">
        <w:t>Piensa en tu vida</w:t>
      </w:r>
      <w:r>
        <w:t xml:space="preserve">, busca nombres de lugares, de personas, de cosas que te gusten y construye un árbol con ellas. </w:t>
      </w:r>
    </w:p>
    <w:p w:rsidR="0006075C" w:rsidRDefault="00163DC7" w:rsidP="00963C95">
      <w:pPr>
        <w:jc w:val="both"/>
        <w:rPr>
          <w:b/>
          <w:sz w:val="24"/>
          <w:szCs w:val="24"/>
        </w:rPr>
      </w:pPr>
      <w:r w:rsidRPr="00163DC7">
        <w:rPr>
          <w:shd w:val="clear" w:color="auto" w:fill="D9D9D9" w:themeFill="background1" w:themeFillShade="D9"/>
        </w:rPr>
        <w:t xml:space="preserve">Propuesta 5. </w:t>
      </w:r>
      <w:r>
        <w:rPr>
          <w:shd w:val="clear" w:color="auto" w:fill="D9D9D9" w:themeFill="background1" w:themeFillShade="D9"/>
        </w:rPr>
        <w:t>2</w:t>
      </w:r>
      <w:r w:rsidRPr="00163DC7">
        <w:rPr>
          <w:shd w:val="clear" w:color="auto" w:fill="D9D9D9" w:themeFill="background1" w:themeFillShade="D9"/>
        </w:rPr>
        <w:t>.</w:t>
      </w:r>
      <w:r w:rsidRPr="00163DC7">
        <w:rPr>
          <w:shd w:val="clear" w:color="auto" w:fill="FFFFFF" w:themeFill="background1"/>
        </w:rPr>
        <w:t xml:space="preserve"> Hazte una foto cerca de un árbol que tengas cerca de casa</w:t>
      </w:r>
      <w:r>
        <w:rPr>
          <w:shd w:val="clear" w:color="auto" w:fill="FFFFFF" w:themeFill="background1"/>
        </w:rPr>
        <w:t xml:space="preserve"> en cada estación del año. Puedes empezar ahora en primavera, cuando están más hermosos y floreciendo o dando frutos. Puedes hacer una fotocopia de la imagen y colorearlo como te apetezca, insertando frases que relaciones con el momento. Cuida ese árbol.</w:t>
      </w:r>
    </w:p>
    <w:p w:rsidR="00B97E9A" w:rsidRPr="00D416DE" w:rsidRDefault="00B97E9A" w:rsidP="00B97E9A">
      <w:pPr>
        <w:rPr>
          <w:b/>
          <w:sz w:val="24"/>
          <w:szCs w:val="24"/>
        </w:rPr>
      </w:pPr>
    </w:p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2221"/>
        <w:gridCol w:w="2656"/>
        <w:gridCol w:w="5608"/>
      </w:tblGrid>
      <w:tr w:rsidR="00B97E9A" w:rsidTr="008F29D5">
        <w:tc>
          <w:tcPr>
            <w:tcW w:w="2221" w:type="dxa"/>
          </w:tcPr>
          <w:p w:rsidR="00B97E9A" w:rsidRPr="00B97E9A" w:rsidRDefault="00B97E9A" w:rsidP="005758D4">
            <w:pPr>
              <w:spacing w:before="120" w:after="120" w:line="360" w:lineRule="auto"/>
              <w:rPr>
                <w:b/>
              </w:rPr>
            </w:pPr>
            <w:r w:rsidRPr="00B97E9A">
              <w:rPr>
                <w:b/>
              </w:rPr>
              <w:t xml:space="preserve">PROPUESTA </w:t>
            </w:r>
            <w:r w:rsidR="0006075C">
              <w:rPr>
                <w:b/>
              </w:rPr>
              <w:t>6</w:t>
            </w:r>
          </w:p>
          <w:p w:rsidR="00B97E9A" w:rsidRPr="001D68B9" w:rsidRDefault="00B97E9A" w:rsidP="005758D4">
            <w:pPr>
              <w:spacing w:before="120" w:after="120" w:line="360" w:lineRule="auto"/>
            </w:pPr>
            <w:r>
              <w:t>(</w:t>
            </w:r>
            <w:r w:rsidR="0006075C">
              <w:t>DESPUÉS</w:t>
            </w:r>
            <w:r w:rsidR="0006075C">
              <w:t xml:space="preserve"> DE</w:t>
            </w:r>
            <w:r>
              <w:t xml:space="preserve"> LA VISITA)</w:t>
            </w:r>
          </w:p>
        </w:tc>
        <w:tc>
          <w:tcPr>
            <w:tcW w:w="2656" w:type="dxa"/>
          </w:tcPr>
          <w:p w:rsidR="00B97E9A" w:rsidRDefault="00B97E9A" w:rsidP="0006075C">
            <w:pPr>
              <w:tabs>
                <w:tab w:val="left" w:pos="1284"/>
              </w:tabs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3F5F8E2" wp14:editId="32386379">
                  <wp:extent cx="1549400" cy="1896533"/>
                  <wp:effectExtent l="0" t="0" r="0" b="889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8219" t="27405" r="38464" b="21854"/>
                          <a:stretch/>
                        </pic:blipFill>
                        <pic:spPr bwMode="auto">
                          <a:xfrm>
                            <a:off x="0" y="0"/>
                            <a:ext cx="1549642" cy="1896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075C" w:rsidRPr="00D416DE" w:rsidRDefault="0006075C" w:rsidP="0006075C">
            <w:pPr>
              <w:tabs>
                <w:tab w:val="left" w:pos="1284"/>
              </w:tabs>
              <w:spacing w:line="360" w:lineRule="auto"/>
              <w:jc w:val="center"/>
            </w:pPr>
            <w:r>
              <w:t>Adriana Torres</w:t>
            </w:r>
          </w:p>
        </w:tc>
        <w:tc>
          <w:tcPr>
            <w:tcW w:w="5608" w:type="dxa"/>
          </w:tcPr>
          <w:p w:rsidR="008F29D5" w:rsidRDefault="008F29D5" w:rsidP="00FB7243">
            <w:pPr>
              <w:tabs>
                <w:tab w:val="left" w:pos="1284"/>
              </w:tabs>
              <w:spacing w:before="120" w:after="120" w:line="360" w:lineRule="auto"/>
              <w:ind w:left="117" w:right="323"/>
              <w:jc w:val="both"/>
            </w:pPr>
          </w:p>
          <w:p w:rsidR="00B97E9A" w:rsidRPr="004C7B4C" w:rsidRDefault="00B97E9A" w:rsidP="00FB7243">
            <w:pPr>
              <w:tabs>
                <w:tab w:val="left" w:pos="1284"/>
              </w:tabs>
              <w:spacing w:before="120" w:after="120" w:line="360" w:lineRule="auto"/>
              <w:ind w:left="117" w:right="323"/>
              <w:jc w:val="both"/>
            </w:pPr>
            <w:r>
              <w:t xml:space="preserve">En la visita </w:t>
            </w:r>
            <w:r>
              <w:t xml:space="preserve">verás una obra realizada en tejido. Representa un corazón. Como sabemos, </w:t>
            </w:r>
            <w:r w:rsidR="00163DC7">
              <w:t>la forma de</w:t>
            </w:r>
            <w:r>
              <w:t xml:space="preserve"> corazón se usa para expresar sentimientos </w:t>
            </w:r>
            <w:r w:rsidR="00163DC7">
              <w:t>positivos</w:t>
            </w:r>
            <w:r>
              <w:t xml:space="preserve"> hacia las personas, </w:t>
            </w:r>
            <w:r w:rsidR="004C7B4C">
              <w:t>y</w:t>
            </w:r>
            <w:r>
              <w:t xml:space="preserve"> ahora también </w:t>
            </w:r>
            <w:r w:rsidR="00FB7243">
              <w:t xml:space="preserve">en el WhatsApp </w:t>
            </w:r>
            <w:r>
              <w:t xml:space="preserve">como </w:t>
            </w:r>
            <w:r w:rsidR="004C7B4C">
              <w:t xml:space="preserve">un </w:t>
            </w:r>
            <w:proofErr w:type="spellStart"/>
            <w:r w:rsidR="004C7B4C">
              <w:rPr>
                <w:i/>
              </w:rPr>
              <w:t>emoji</w:t>
            </w:r>
            <w:proofErr w:type="spellEnd"/>
            <w:r w:rsidR="004C7B4C">
              <w:rPr>
                <w:i/>
              </w:rPr>
              <w:t xml:space="preserve">, </w:t>
            </w:r>
            <w:r w:rsidR="004C7B4C">
              <w:t>que condensa distintas ideas cariñosas.</w:t>
            </w:r>
          </w:p>
          <w:p w:rsidR="00B97E9A" w:rsidRPr="00D416DE" w:rsidRDefault="00963C95" w:rsidP="00FB7243">
            <w:pPr>
              <w:tabs>
                <w:tab w:val="left" w:pos="1284"/>
              </w:tabs>
              <w:spacing w:before="120" w:after="120" w:line="360" w:lineRule="auto"/>
              <w:ind w:left="117" w:right="323"/>
              <w:jc w:val="both"/>
            </w:pPr>
            <w:r>
              <w:t xml:space="preserve"> </w:t>
            </w:r>
          </w:p>
        </w:tc>
      </w:tr>
    </w:tbl>
    <w:p w:rsidR="008F29D5" w:rsidRDefault="008F29D5" w:rsidP="008F29D5">
      <w:pPr>
        <w:tabs>
          <w:tab w:val="left" w:pos="1284"/>
        </w:tabs>
        <w:spacing w:before="240" w:after="120" w:line="360" w:lineRule="auto"/>
        <w:jc w:val="both"/>
      </w:pPr>
      <w:r w:rsidRPr="00163DC7">
        <w:rPr>
          <w:shd w:val="clear" w:color="auto" w:fill="D9D9D9" w:themeFill="background1" w:themeFillShade="D9"/>
        </w:rPr>
        <w:t xml:space="preserve">Propuesta </w:t>
      </w:r>
      <w:r>
        <w:rPr>
          <w:shd w:val="clear" w:color="auto" w:fill="D9D9D9" w:themeFill="background1" w:themeFillShade="D9"/>
        </w:rPr>
        <w:t>6</w:t>
      </w:r>
      <w:r w:rsidRPr="00163DC7">
        <w:rPr>
          <w:shd w:val="clear" w:color="auto" w:fill="D9D9D9" w:themeFill="background1" w:themeFillShade="D9"/>
        </w:rPr>
        <w:t>. 1.</w:t>
      </w:r>
      <w:r>
        <w:t xml:space="preserve"> Realiza corazones con la técnica del collage para mostrar tu afecto por los miembros de tu familia. Intenta buscar telas para personalizar a cada uno. Puedes colgarlos en la puerta de la habitación de cada uno.</w:t>
      </w:r>
    </w:p>
    <w:p w:rsidR="00B97E9A" w:rsidRDefault="008F29D5" w:rsidP="008F29D5">
      <w:r w:rsidRPr="00163DC7">
        <w:rPr>
          <w:shd w:val="clear" w:color="auto" w:fill="D9D9D9" w:themeFill="background1" w:themeFillShade="D9"/>
        </w:rPr>
        <w:t xml:space="preserve">Propuesta </w:t>
      </w:r>
      <w:r>
        <w:rPr>
          <w:shd w:val="clear" w:color="auto" w:fill="D9D9D9" w:themeFill="background1" w:themeFillShade="D9"/>
        </w:rPr>
        <w:t>6</w:t>
      </w:r>
      <w:r w:rsidRPr="00163DC7">
        <w:rPr>
          <w:shd w:val="clear" w:color="auto" w:fill="D9D9D9" w:themeFill="background1" w:themeFillShade="D9"/>
        </w:rPr>
        <w:t xml:space="preserve">. </w:t>
      </w:r>
      <w:r>
        <w:rPr>
          <w:shd w:val="clear" w:color="auto" w:fill="D9D9D9" w:themeFill="background1" w:themeFillShade="D9"/>
        </w:rPr>
        <w:t>2</w:t>
      </w:r>
      <w:r w:rsidRPr="00163DC7">
        <w:rPr>
          <w:shd w:val="clear" w:color="auto" w:fill="D9D9D9" w:themeFill="background1" w:themeFillShade="D9"/>
        </w:rPr>
        <w:t>.</w:t>
      </w:r>
      <w:r>
        <w:t xml:space="preserve"> Coge telas variadas de las que encuentres por casa. Si sabes coser o te animas, puedes usar un papel arrugado para dar forma y rodearlo después con la tela.</w:t>
      </w:r>
    </w:p>
    <w:p w:rsidR="00163DC7" w:rsidRDefault="00163DC7">
      <w:r>
        <w:t xml:space="preserve">¡En algunos días pondremos más actividades! </w:t>
      </w:r>
    </w:p>
    <w:p w:rsidR="008655AA" w:rsidRPr="0087672E" w:rsidRDefault="008655AA" w:rsidP="008655AA">
      <w:pPr>
        <w:shd w:val="clear" w:color="auto" w:fill="92D050"/>
        <w:tabs>
          <w:tab w:val="left" w:pos="4548"/>
        </w:tabs>
        <w:spacing w:before="240" w:after="0" w:line="360" w:lineRule="auto"/>
        <w:rPr>
          <w:b/>
          <w:i/>
          <w:sz w:val="8"/>
        </w:rPr>
      </w:pPr>
    </w:p>
    <w:p w:rsidR="008655AA" w:rsidRDefault="008655AA" w:rsidP="008655AA">
      <w:pPr>
        <w:shd w:val="clear" w:color="auto" w:fill="92D050"/>
        <w:tabs>
          <w:tab w:val="left" w:pos="4548"/>
        </w:tabs>
        <w:spacing w:before="240" w:after="0" w:line="360" w:lineRule="auto"/>
        <w:rPr>
          <w:b/>
          <w:i/>
        </w:rPr>
      </w:pPr>
      <w:r w:rsidRPr="0087672E">
        <w:rPr>
          <w:b/>
          <w:i/>
        </w:rPr>
        <w:t xml:space="preserve">ESPERAMOS TUS ACTIVIDADES. </w:t>
      </w:r>
    </w:p>
    <w:p w:rsidR="008655AA" w:rsidRDefault="008655AA" w:rsidP="008655AA">
      <w:pPr>
        <w:shd w:val="clear" w:color="auto" w:fill="92D050"/>
        <w:tabs>
          <w:tab w:val="left" w:pos="4548"/>
        </w:tabs>
        <w:spacing w:before="120" w:after="0" w:line="360" w:lineRule="auto"/>
        <w:rPr>
          <w:b/>
          <w:i/>
        </w:rPr>
      </w:pPr>
      <w:r w:rsidRPr="0087672E">
        <w:rPr>
          <w:b/>
          <w:i/>
        </w:rPr>
        <w:t>Escríbenos y envíanos tus creaciones</w:t>
      </w:r>
      <w:r w:rsidR="00163DC7">
        <w:rPr>
          <w:b/>
          <w:i/>
        </w:rPr>
        <w:t xml:space="preserve"> a mjlobato@ceuandalucia.es</w:t>
      </w:r>
    </w:p>
    <w:p w:rsidR="00163DC7" w:rsidRPr="0087672E" w:rsidRDefault="00163DC7" w:rsidP="008655AA">
      <w:pPr>
        <w:shd w:val="clear" w:color="auto" w:fill="92D050"/>
        <w:tabs>
          <w:tab w:val="left" w:pos="4548"/>
        </w:tabs>
        <w:spacing w:before="120" w:after="0" w:line="360" w:lineRule="auto"/>
        <w:rPr>
          <w:b/>
          <w:i/>
        </w:rPr>
      </w:pPr>
    </w:p>
    <w:p w:rsidR="008655AA" w:rsidRDefault="008655AA" w:rsidP="008655AA"/>
    <w:p w:rsidR="008655AA" w:rsidRPr="002C48DE" w:rsidRDefault="00FE21D7" w:rsidP="008655A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8412480</wp:posOffset>
                </wp:positionV>
                <wp:extent cx="2545080" cy="2072640"/>
                <wp:effectExtent l="0" t="0" r="7620" b="3810"/>
                <wp:wrapNone/>
                <wp:docPr id="5" name="Elips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5080" cy="20726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51DF65" id="Elipse 16" o:spid="_x0000_s1026" style="position:absolute;margin-left:154.2pt;margin-top:662.4pt;width:200.4pt;height:16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" fillcolor="white [3201]" strokecolor="black [3200]" strokeweight="2pt">
                <v:path arrowok="t"/>
              </v:oval>
            </w:pict>
          </mc:Fallback>
        </mc:AlternateContent>
      </w:r>
    </w:p>
    <w:p w:rsidR="00571124" w:rsidRDefault="00571124"/>
    <w:sectPr w:rsidR="00571124" w:rsidSect="005711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5AA"/>
    <w:rsid w:val="00023650"/>
    <w:rsid w:val="0006075C"/>
    <w:rsid w:val="0008494F"/>
    <w:rsid w:val="000D246E"/>
    <w:rsid w:val="0014191A"/>
    <w:rsid w:val="00163DC7"/>
    <w:rsid w:val="00186B31"/>
    <w:rsid w:val="00285ADC"/>
    <w:rsid w:val="00395E9A"/>
    <w:rsid w:val="00457DB9"/>
    <w:rsid w:val="004A24C5"/>
    <w:rsid w:val="004C7B4C"/>
    <w:rsid w:val="00504447"/>
    <w:rsid w:val="00571124"/>
    <w:rsid w:val="00755EE4"/>
    <w:rsid w:val="008655AA"/>
    <w:rsid w:val="008F29D5"/>
    <w:rsid w:val="00923737"/>
    <w:rsid w:val="009311E2"/>
    <w:rsid w:val="00963C95"/>
    <w:rsid w:val="00A70E24"/>
    <w:rsid w:val="00AF5924"/>
    <w:rsid w:val="00B97E9A"/>
    <w:rsid w:val="00C57F80"/>
    <w:rsid w:val="00CE4A2D"/>
    <w:rsid w:val="00D037C1"/>
    <w:rsid w:val="00D416DE"/>
    <w:rsid w:val="00DB249B"/>
    <w:rsid w:val="00E4202B"/>
    <w:rsid w:val="00F17BA3"/>
    <w:rsid w:val="00F21C10"/>
    <w:rsid w:val="00FB7243"/>
    <w:rsid w:val="00FE2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A7097"/>
  <w15:docId w15:val="{CA427FFF-E2F8-4BF5-BD24-FB8BB892B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246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65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655A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5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55AA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8655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7.jpe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youtu.be/gG8rsEbRfe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652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Salazar-Pera, Carmen</dc:creator>
  <cp:lastModifiedBy>María José Lobato Suero</cp:lastModifiedBy>
  <cp:revision>6</cp:revision>
  <dcterms:created xsi:type="dcterms:W3CDTF">2021-05-29T09:37:00Z</dcterms:created>
  <dcterms:modified xsi:type="dcterms:W3CDTF">2021-05-29T09:42:00Z</dcterms:modified>
</cp:coreProperties>
</file>